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B6A7AC" w14:textId="77777777" w:rsidR="00EF32A0" w:rsidRPr="009A3AA5" w:rsidRDefault="00EF32A0" w:rsidP="00EF32A0">
      <w:pPr>
        <w:pStyle w:val="Title"/>
        <w:rPr>
          <w:b/>
          <w:szCs w:val="24"/>
        </w:rPr>
      </w:pPr>
      <w:r w:rsidRPr="009A3AA5">
        <w:rPr>
          <w:b/>
          <w:szCs w:val="24"/>
        </w:rPr>
        <w:t>Virginia Energy Purchasing Governmental Association (VEPGA)</w:t>
      </w:r>
    </w:p>
    <w:p w14:paraId="188473B6" w14:textId="1CA44FEC" w:rsidR="00C07F54" w:rsidRDefault="00C07F54" w:rsidP="00C07F54">
      <w:pPr>
        <w:jc w:val="center"/>
        <w:rPr>
          <w:sz w:val="24"/>
          <w:szCs w:val="24"/>
        </w:rPr>
      </w:pPr>
      <w:r w:rsidRPr="00C07F54">
        <w:rPr>
          <w:sz w:val="24"/>
          <w:szCs w:val="24"/>
        </w:rPr>
        <w:t>Quarterly Board Meeting</w:t>
      </w:r>
    </w:p>
    <w:p w14:paraId="3C9D9631" w14:textId="767686D2" w:rsidR="009C2BE6" w:rsidRPr="00C07F54" w:rsidRDefault="009C2BE6" w:rsidP="00C07F54">
      <w:pPr>
        <w:jc w:val="center"/>
        <w:rPr>
          <w:sz w:val="24"/>
          <w:szCs w:val="24"/>
        </w:rPr>
      </w:pPr>
      <w:r>
        <w:rPr>
          <w:sz w:val="24"/>
          <w:szCs w:val="24"/>
        </w:rPr>
        <w:t>Elizabeth River Project Ryan Resilience Lab</w:t>
      </w:r>
    </w:p>
    <w:p w14:paraId="05D66146" w14:textId="25DB1C60" w:rsidR="00B95E54" w:rsidRDefault="00B95E54" w:rsidP="00C40F40">
      <w:pPr>
        <w:jc w:val="center"/>
        <w:rPr>
          <w:sz w:val="24"/>
          <w:szCs w:val="24"/>
        </w:rPr>
      </w:pPr>
      <w:r w:rsidRPr="00B95E54">
        <w:rPr>
          <w:sz w:val="24"/>
          <w:szCs w:val="24"/>
        </w:rPr>
        <w:t>4610 Colley Ave, Norfolk, VA</w:t>
      </w:r>
      <w:r w:rsidR="00E131FC">
        <w:rPr>
          <w:sz w:val="24"/>
          <w:szCs w:val="24"/>
        </w:rPr>
        <w:t xml:space="preserve"> 23508</w:t>
      </w:r>
    </w:p>
    <w:p w14:paraId="28467A6A" w14:textId="0FBAA19B" w:rsidR="00EF32A0" w:rsidRPr="009A3AA5" w:rsidRDefault="00662944" w:rsidP="00C40F40">
      <w:pPr>
        <w:jc w:val="center"/>
        <w:rPr>
          <w:sz w:val="24"/>
          <w:szCs w:val="24"/>
        </w:rPr>
      </w:pPr>
      <w:r w:rsidRPr="00662944">
        <w:rPr>
          <w:sz w:val="24"/>
          <w:szCs w:val="24"/>
        </w:rPr>
        <w:t>T</w:t>
      </w:r>
      <w:r w:rsidR="00806939">
        <w:rPr>
          <w:sz w:val="24"/>
          <w:szCs w:val="24"/>
        </w:rPr>
        <w:t>ues</w:t>
      </w:r>
      <w:r w:rsidRPr="00662944">
        <w:rPr>
          <w:sz w:val="24"/>
          <w:szCs w:val="24"/>
        </w:rPr>
        <w:t xml:space="preserve">day, </w:t>
      </w:r>
      <w:r w:rsidR="002E32E4">
        <w:rPr>
          <w:sz w:val="24"/>
          <w:szCs w:val="24"/>
        </w:rPr>
        <w:t>May</w:t>
      </w:r>
      <w:r w:rsidRPr="00662944">
        <w:rPr>
          <w:sz w:val="24"/>
          <w:szCs w:val="24"/>
        </w:rPr>
        <w:t xml:space="preserve"> </w:t>
      </w:r>
      <w:r w:rsidR="002E32E4">
        <w:rPr>
          <w:sz w:val="24"/>
          <w:szCs w:val="24"/>
        </w:rPr>
        <w:t>13</w:t>
      </w:r>
      <w:r w:rsidRPr="00662944">
        <w:rPr>
          <w:sz w:val="24"/>
          <w:szCs w:val="24"/>
        </w:rPr>
        <w:t>, 202</w:t>
      </w:r>
      <w:r w:rsidR="00C40F40">
        <w:rPr>
          <w:sz w:val="24"/>
          <w:szCs w:val="24"/>
        </w:rPr>
        <w:t>5</w:t>
      </w:r>
      <w:r w:rsidR="001D1122">
        <w:rPr>
          <w:sz w:val="24"/>
          <w:szCs w:val="24"/>
        </w:rPr>
        <w:t>,</w:t>
      </w:r>
      <w:r w:rsidR="00FB519A">
        <w:rPr>
          <w:sz w:val="24"/>
          <w:szCs w:val="24"/>
        </w:rPr>
        <w:t xml:space="preserve"> a</w:t>
      </w:r>
      <w:r w:rsidR="00EF32A0" w:rsidRPr="009A3AA5">
        <w:rPr>
          <w:sz w:val="24"/>
          <w:szCs w:val="24"/>
        </w:rPr>
        <w:t>t</w:t>
      </w:r>
      <w:r w:rsidR="001702CD">
        <w:rPr>
          <w:sz w:val="24"/>
          <w:szCs w:val="24"/>
        </w:rPr>
        <w:t xml:space="preserve"> </w:t>
      </w:r>
      <w:r w:rsidR="009A4A69">
        <w:rPr>
          <w:sz w:val="24"/>
          <w:szCs w:val="24"/>
        </w:rPr>
        <w:t>1</w:t>
      </w:r>
      <w:r w:rsidR="004A6C95">
        <w:rPr>
          <w:sz w:val="24"/>
          <w:szCs w:val="24"/>
        </w:rPr>
        <w:t>:</w:t>
      </w:r>
      <w:r w:rsidR="00942B68">
        <w:rPr>
          <w:sz w:val="24"/>
          <w:szCs w:val="24"/>
        </w:rPr>
        <w:t>0</w:t>
      </w:r>
      <w:r w:rsidR="004A6C95">
        <w:rPr>
          <w:sz w:val="24"/>
          <w:szCs w:val="24"/>
        </w:rPr>
        <w:t xml:space="preserve">0 </w:t>
      </w:r>
      <w:r w:rsidR="002E32E4">
        <w:rPr>
          <w:sz w:val="24"/>
          <w:szCs w:val="24"/>
        </w:rPr>
        <w:t>p</w:t>
      </w:r>
      <w:r w:rsidR="004A6C95">
        <w:rPr>
          <w:sz w:val="24"/>
          <w:szCs w:val="24"/>
        </w:rPr>
        <w:t>.m.</w:t>
      </w:r>
      <w:r w:rsidR="00EF32A0" w:rsidRPr="009A3AA5">
        <w:rPr>
          <w:sz w:val="24"/>
          <w:szCs w:val="24"/>
        </w:rPr>
        <w:t xml:space="preserve"> </w:t>
      </w:r>
    </w:p>
    <w:p w14:paraId="32D2EA28" w14:textId="77777777" w:rsidR="00EF32A0" w:rsidRPr="009A3AA5" w:rsidRDefault="00EF32A0" w:rsidP="00EF32A0">
      <w:pPr>
        <w:jc w:val="center"/>
        <w:rPr>
          <w:sz w:val="24"/>
          <w:szCs w:val="24"/>
        </w:rPr>
      </w:pPr>
    </w:p>
    <w:p w14:paraId="606DDC77" w14:textId="77777777" w:rsidR="00EF32A0" w:rsidRDefault="00E617C5" w:rsidP="00EF32A0">
      <w:pPr>
        <w:pStyle w:val="Heading1"/>
        <w:rPr>
          <w:szCs w:val="24"/>
          <w:u w:val="none"/>
        </w:rPr>
      </w:pPr>
      <w:r>
        <w:rPr>
          <w:szCs w:val="24"/>
          <w:u w:val="none"/>
        </w:rPr>
        <w:t xml:space="preserve">Draft </w:t>
      </w:r>
      <w:r w:rsidR="00EF32A0" w:rsidRPr="009A3AA5">
        <w:rPr>
          <w:szCs w:val="24"/>
          <w:u w:val="none"/>
        </w:rPr>
        <w:t xml:space="preserve">Board Agenda </w:t>
      </w:r>
    </w:p>
    <w:p w14:paraId="7DE1B966" w14:textId="77777777" w:rsidR="00A9591C" w:rsidRDefault="00A9591C" w:rsidP="00EF32A0"/>
    <w:p w14:paraId="57927D35" w14:textId="77777777" w:rsidR="00EF32A0" w:rsidRPr="00566A61" w:rsidRDefault="00EF32A0" w:rsidP="00EF32A0"/>
    <w:p w14:paraId="29DA3D89" w14:textId="77777777" w:rsidR="00EF32A0" w:rsidRPr="007434CD" w:rsidRDefault="00EF32A0" w:rsidP="00351CC2">
      <w:pPr>
        <w:pStyle w:val="Heading2"/>
        <w:ind w:left="720"/>
        <w:rPr>
          <w:szCs w:val="24"/>
        </w:rPr>
      </w:pPr>
      <w:r w:rsidRPr="00B06A0F">
        <w:rPr>
          <w:szCs w:val="24"/>
        </w:rPr>
        <w:t xml:space="preserve"> I.</w:t>
      </w:r>
      <w:r w:rsidRPr="00B06A0F">
        <w:rPr>
          <w:szCs w:val="24"/>
        </w:rPr>
        <w:tab/>
      </w:r>
      <w:r w:rsidRPr="007434CD">
        <w:rPr>
          <w:szCs w:val="24"/>
        </w:rPr>
        <w:t>Call to order</w:t>
      </w:r>
    </w:p>
    <w:p w14:paraId="34777E19" w14:textId="77777777" w:rsidR="00EF32A0" w:rsidRPr="007434CD" w:rsidRDefault="00EF32A0" w:rsidP="00EF32A0">
      <w:pPr>
        <w:pStyle w:val="Heading2"/>
        <w:ind w:left="1440"/>
        <w:rPr>
          <w:szCs w:val="24"/>
        </w:rPr>
      </w:pPr>
    </w:p>
    <w:p w14:paraId="672D49F0" w14:textId="49B65EED" w:rsidR="00EF32A0" w:rsidRPr="00A9591C" w:rsidRDefault="00EF32A0" w:rsidP="00EF32A0">
      <w:pPr>
        <w:pStyle w:val="Heading2"/>
        <w:ind w:left="720"/>
        <w:rPr>
          <w:szCs w:val="24"/>
        </w:rPr>
      </w:pPr>
      <w:r w:rsidRPr="007434CD">
        <w:rPr>
          <w:szCs w:val="24"/>
        </w:rPr>
        <w:t>II.</w:t>
      </w:r>
      <w:r w:rsidRPr="007434CD">
        <w:rPr>
          <w:szCs w:val="24"/>
        </w:rPr>
        <w:tab/>
        <w:t>Approval of minutes of previous meeting</w:t>
      </w:r>
    </w:p>
    <w:p w14:paraId="4F7A799E" w14:textId="77777777" w:rsidR="00EF32A0" w:rsidRPr="007434CD" w:rsidRDefault="00EF32A0" w:rsidP="00EF32A0">
      <w:pPr>
        <w:pStyle w:val="Heading2"/>
        <w:ind w:left="1440"/>
        <w:rPr>
          <w:szCs w:val="24"/>
        </w:rPr>
      </w:pPr>
    </w:p>
    <w:p w14:paraId="28987EC9" w14:textId="77777777" w:rsidR="00EF32A0" w:rsidRDefault="00B11AB3" w:rsidP="00EF32A0">
      <w:pPr>
        <w:pStyle w:val="Heading2"/>
        <w:ind w:left="720"/>
        <w:rPr>
          <w:szCs w:val="24"/>
        </w:rPr>
      </w:pPr>
      <w:r>
        <w:rPr>
          <w:szCs w:val="24"/>
        </w:rPr>
        <w:t>III.</w:t>
      </w:r>
      <w:r w:rsidR="00EF32A0" w:rsidRPr="007434CD">
        <w:rPr>
          <w:szCs w:val="24"/>
        </w:rPr>
        <w:tab/>
        <w:t xml:space="preserve">Additions to the </w:t>
      </w:r>
      <w:r w:rsidR="00A9591C">
        <w:rPr>
          <w:szCs w:val="24"/>
        </w:rPr>
        <w:t>a</w:t>
      </w:r>
      <w:r w:rsidR="00EF32A0" w:rsidRPr="007434CD">
        <w:rPr>
          <w:szCs w:val="24"/>
        </w:rPr>
        <w:t>genda</w:t>
      </w:r>
    </w:p>
    <w:p w14:paraId="7D44BD6E" w14:textId="77777777" w:rsidR="00694570" w:rsidRDefault="00694570" w:rsidP="00694570"/>
    <w:p w14:paraId="68151256" w14:textId="6FE9F91F" w:rsidR="007D7247" w:rsidRPr="005C4976" w:rsidRDefault="00EF32A0" w:rsidP="00B94373">
      <w:pPr>
        <w:rPr>
          <w:szCs w:val="24"/>
        </w:rPr>
      </w:pPr>
      <w:r w:rsidRPr="007434CD">
        <w:rPr>
          <w:sz w:val="24"/>
          <w:szCs w:val="24"/>
        </w:rPr>
        <w:tab/>
      </w:r>
      <w:r w:rsidR="00985899">
        <w:rPr>
          <w:sz w:val="24"/>
          <w:szCs w:val="24"/>
        </w:rPr>
        <w:t>I</w:t>
      </w:r>
      <w:r w:rsidR="00A9591C">
        <w:rPr>
          <w:sz w:val="24"/>
          <w:szCs w:val="24"/>
        </w:rPr>
        <w:t>V.</w:t>
      </w:r>
      <w:r w:rsidR="00A9591C">
        <w:rPr>
          <w:sz w:val="24"/>
          <w:szCs w:val="24"/>
        </w:rPr>
        <w:tab/>
      </w:r>
      <w:r w:rsidR="00985899" w:rsidRPr="00B94373">
        <w:rPr>
          <w:sz w:val="24"/>
          <w:szCs w:val="24"/>
        </w:rPr>
        <w:t xml:space="preserve">Legal </w:t>
      </w:r>
      <w:r w:rsidR="00B07F58" w:rsidRPr="00B94373">
        <w:rPr>
          <w:sz w:val="24"/>
          <w:szCs w:val="24"/>
        </w:rPr>
        <w:t xml:space="preserve">and </w:t>
      </w:r>
      <w:r w:rsidR="0078232C">
        <w:rPr>
          <w:sz w:val="24"/>
          <w:szCs w:val="24"/>
        </w:rPr>
        <w:t>c</w:t>
      </w:r>
      <w:r w:rsidR="00B07F58" w:rsidRPr="00B94373">
        <w:rPr>
          <w:sz w:val="24"/>
          <w:szCs w:val="24"/>
        </w:rPr>
        <w:t xml:space="preserve">ontract </w:t>
      </w:r>
      <w:r w:rsidR="0078232C">
        <w:rPr>
          <w:sz w:val="24"/>
          <w:szCs w:val="24"/>
        </w:rPr>
        <w:t>u</w:t>
      </w:r>
      <w:r w:rsidR="00985899" w:rsidRPr="00B94373">
        <w:rPr>
          <w:sz w:val="24"/>
          <w:szCs w:val="24"/>
        </w:rPr>
        <w:t>pdate</w:t>
      </w:r>
      <w:r w:rsidR="00EC0749" w:rsidRPr="005C4976">
        <w:rPr>
          <w:szCs w:val="24"/>
        </w:rPr>
        <w:t xml:space="preserve"> </w:t>
      </w:r>
    </w:p>
    <w:p w14:paraId="2E29F7BF" w14:textId="070345FB" w:rsidR="0077245E" w:rsidRDefault="004E5BDC" w:rsidP="005C4976">
      <w:pPr>
        <w:pStyle w:val="ListParagraph"/>
        <w:numPr>
          <w:ilvl w:val="0"/>
          <w:numId w:val="14"/>
        </w:numPr>
        <w:spacing w:before="60"/>
        <w:rPr>
          <w:sz w:val="24"/>
          <w:szCs w:val="24"/>
        </w:rPr>
      </w:pPr>
      <w:r>
        <w:rPr>
          <w:sz w:val="24"/>
          <w:szCs w:val="24"/>
        </w:rPr>
        <w:t xml:space="preserve">Contract </w:t>
      </w:r>
      <w:r w:rsidR="0078232C">
        <w:rPr>
          <w:sz w:val="24"/>
          <w:szCs w:val="24"/>
        </w:rPr>
        <w:t>Update</w:t>
      </w:r>
      <w:r w:rsidR="00336F57">
        <w:rPr>
          <w:sz w:val="24"/>
          <w:szCs w:val="24"/>
        </w:rPr>
        <w:t>s</w:t>
      </w:r>
    </w:p>
    <w:p w14:paraId="2578C4B2" w14:textId="77777777" w:rsidR="00CC41C9" w:rsidRDefault="009A4A69" w:rsidP="00CC41C9">
      <w:pPr>
        <w:pStyle w:val="ListParagraph"/>
        <w:numPr>
          <w:ilvl w:val="0"/>
          <w:numId w:val="14"/>
        </w:numPr>
        <w:spacing w:before="6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D52DF">
        <w:rPr>
          <w:sz w:val="24"/>
          <w:szCs w:val="24"/>
        </w:rPr>
        <w:t>Le</w:t>
      </w:r>
      <w:r w:rsidR="000A3229">
        <w:rPr>
          <w:sz w:val="24"/>
          <w:szCs w:val="24"/>
        </w:rPr>
        <w:t>gislative and Regulatory Updates</w:t>
      </w:r>
    </w:p>
    <w:p w14:paraId="216C0E4B" w14:textId="5112F049" w:rsidR="00594364" w:rsidRDefault="00594364" w:rsidP="00594364">
      <w:pPr>
        <w:pStyle w:val="ListParagraph"/>
        <w:numPr>
          <w:ilvl w:val="2"/>
          <w:numId w:val="14"/>
        </w:numPr>
        <w:spacing w:before="60"/>
        <w:rPr>
          <w:sz w:val="24"/>
          <w:szCs w:val="24"/>
        </w:rPr>
      </w:pPr>
      <w:r>
        <w:rPr>
          <w:sz w:val="24"/>
          <w:szCs w:val="24"/>
        </w:rPr>
        <w:t>Interconnection Parameters update</w:t>
      </w:r>
    </w:p>
    <w:p w14:paraId="7255747A" w14:textId="77777777" w:rsidR="00CD5D4A" w:rsidRDefault="00CD5D4A" w:rsidP="00CC41C9">
      <w:pPr>
        <w:pStyle w:val="ListParagraph"/>
        <w:spacing w:before="60"/>
        <w:ind w:left="1440"/>
      </w:pPr>
    </w:p>
    <w:p w14:paraId="12DDC445" w14:textId="548A236F" w:rsidR="00587A84" w:rsidRPr="00404CCA" w:rsidRDefault="00297705" w:rsidP="004E5BDC">
      <w:pPr>
        <w:ind w:firstLine="720"/>
        <w:rPr>
          <w:sz w:val="24"/>
          <w:szCs w:val="24"/>
        </w:rPr>
      </w:pPr>
      <w:r>
        <w:rPr>
          <w:sz w:val="24"/>
          <w:szCs w:val="24"/>
        </w:rPr>
        <w:t>V.</w:t>
      </w:r>
      <w:r>
        <w:rPr>
          <w:sz w:val="24"/>
          <w:szCs w:val="24"/>
        </w:rPr>
        <w:tab/>
        <w:t>Committee u</w:t>
      </w:r>
      <w:r w:rsidRPr="007434CD">
        <w:rPr>
          <w:sz w:val="24"/>
          <w:szCs w:val="24"/>
        </w:rPr>
        <w:t>pdates</w:t>
      </w:r>
    </w:p>
    <w:p w14:paraId="0F979727" w14:textId="527E4452" w:rsidR="00B94373" w:rsidRDefault="00B94373" w:rsidP="005C4976">
      <w:pPr>
        <w:pStyle w:val="ListParagraph"/>
        <w:numPr>
          <w:ilvl w:val="0"/>
          <w:numId w:val="15"/>
        </w:numPr>
        <w:spacing w:before="60"/>
        <w:rPr>
          <w:sz w:val="24"/>
          <w:szCs w:val="24"/>
        </w:rPr>
      </w:pPr>
      <w:r>
        <w:rPr>
          <w:sz w:val="24"/>
          <w:szCs w:val="24"/>
        </w:rPr>
        <w:t xml:space="preserve">Budget and Finance Committee </w:t>
      </w:r>
    </w:p>
    <w:p w14:paraId="6F3DCD84" w14:textId="5E9392CF" w:rsidR="00297705" w:rsidRDefault="00297705" w:rsidP="005C4976">
      <w:pPr>
        <w:pStyle w:val="ListParagraph"/>
        <w:numPr>
          <w:ilvl w:val="0"/>
          <w:numId w:val="15"/>
        </w:numPr>
        <w:spacing w:before="60"/>
        <w:rPr>
          <w:sz w:val="24"/>
          <w:szCs w:val="24"/>
        </w:rPr>
      </w:pPr>
      <w:r w:rsidRPr="007434CD">
        <w:rPr>
          <w:sz w:val="24"/>
          <w:szCs w:val="24"/>
        </w:rPr>
        <w:t>Joint Action Committee</w:t>
      </w:r>
    </w:p>
    <w:p w14:paraId="4E3F8B48" w14:textId="34415BFB" w:rsidR="00643FB2" w:rsidRDefault="002E51B9" w:rsidP="00643FB2">
      <w:pPr>
        <w:pStyle w:val="ListParagraph"/>
        <w:numPr>
          <w:ilvl w:val="0"/>
          <w:numId w:val="15"/>
        </w:numPr>
        <w:spacing w:before="60"/>
        <w:rPr>
          <w:sz w:val="24"/>
          <w:szCs w:val="24"/>
        </w:rPr>
      </w:pPr>
      <w:r>
        <w:rPr>
          <w:sz w:val="24"/>
          <w:szCs w:val="24"/>
        </w:rPr>
        <w:t>E</w:t>
      </w:r>
      <w:r w:rsidR="00D976E3">
        <w:rPr>
          <w:sz w:val="24"/>
          <w:szCs w:val="24"/>
        </w:rPr>
        <w:t xml:space="preserve">ducation and Events </w:t>
      </w:r>
      <w:r>
        <w:rPr>
          <w:sz w:val="24"/>
          <w:szCs w:val="24"/>
        </w:rPr>
        <w:t>Committee</w:t>
      </w:r>
    </w:p>
    <w:p w14:paraId="6E8689A8" w14:textId="22FA4CFC" w:rsidR="00643FB2" w:rsidRPr="00643FB2" w:rsidRDefault="00F21C48" w:rsidP="00643FB2">
      <w:pPr>
        <w:pStyle w:val="ListParagraph"/>
        <w:numPr>
          <w:ilvl w:val="0"/>
          <w:numId w:val="15"/>
        </w:numPr>
        <w:spacing w:before="60"/>
        <w:rPr>
          <w:sz w:val="24"/>
          <w:szCs w:val="24"/>
        </w:rPr>
      </w:pPr>
      <w:r>
        <w:rPr>
          <w:bCs/>
          <w:sz w:val="24"/>
          <w:szCs w:val="24"/>
        </w:rPr>
        <w:t>Membership Engagement Committee</w:t>
      </w:r>
    </w:p>
    <w:p w14:paraId="7171DBAF" w14:textId="77777777" w:rsidR="00643FB2" w:rsidRPr="00643FB2" w:rsidRDefault="00643FB2" w:rsidP="00643FB2">
      <w:pPr>
        <w:spacing w:before="60"/>
        <w:rPr>
          <w:sz w:val="24"/>
          <w:szCs w:val="24"/>
        </w:rPr>
      </w:pPr>
    </w:p>
    <w:p w14:paraId="2E292A31" w14:textId="5918EC67" w:rsidR="00D10DBE" w:rsidRDefault="007434CD" w:rsidP="00D10DBE">
      <w:pPr>
        <w:ind w:left="720"/>
        <w:rPr>
          <w:sz w:val="24"/>
          <w:szCs w:val="24"/>
        </w:rPr>
      </w:pPr>
      <w:r>
        <w:rPr>
          <w:sz w:val="24"/>
          <w:szCs w:val="24"/>
        </w:rPr>
        <w:t>V</w:t>
      </w:r>
      <w:r w:rsidR="00D976E3">
        <w:rPr>
          <w:sz w:val="24"/>
          <w:szCs w:val="24"/>
        </w:rPr>
        <w:t>I</w:t>
      </w:r>
      <w:r w:rsidR="00EF32A0" w:rsidRPr="007434CD">
        <w:rPr>
          <w:sz w:val="24"/>
          <w:szCs w:val="24"/>
        </w:rPr>
        <w:t>.</w:t>
      </w:r>
      <w:r w:rsidR="00EF32A0" w:rsidRPr="007434CD">
        <w:rPr>
          <w:sz w:val="24"/>
          <w:szCs w:val="24"/>
        </w:rPr>
        <w:tab/>
      </w:r>
      <w:r w:rsidR="00093E58">
        <w:rPr>
          <w:sz w:val="24"/>
          <w:szCs w:val="24"/>
        </w:rPr>
        <w:t>Administrative and other matters</w:t>
      </w:r>
    </w:p>
    <w:p w14:paraId="657DEF50" w14:textId="052D7A26" w:rsidR="001D4CBA" w:rsidRDefault="001D4CBA" w:rsidP="00143A13">
      <w:pPr>
        <w:pStyle w:val="ListParagraph"/>
        <w:numPr>
          <w:ilvl w:val="0"/>
          <w:numId w:val="18"/>
        </w:numPr>
        <w:rPr>
          <w:sz w:val="24"/>
          <w:szCs w:val="24"/>
        </w:rPr>
      </w:pPr>
      <w:r>
        <w:rPr>
          <w:sz w:val="24"/>
          <w:szCs w:val="24"/>
        </w:rPr>
        <w:t xml:space="preserve">New </w:t>
      </w:r>
      <w:r w:rsidR="0088176E">
        <w:rPr>
          <w:sz w:val="24"/>
          <w:szCs w:val="24"/>
        </w:rPr>
        <w:t>Members</w:t>
      </w:r>
    </w:p>
    <w:p w14:paraId="41BDECB2" w14:textId="437E75E7" w:rsidR="00C40F40" w:rsidRPr="00143A13" w:rsidRDefault="00C40F40" w:rsidP="00143A13">
      <w:pPr>
        <w:pStyle w:val="ListParagraph"/>
        <w:numPr>
          <w:ilvl w:val="0"/>
          <w:numId w:val="18"/>
        </w:numPr>
        <w:rPr>
          <w:sz w:val="24"/>
          <w:szCs w:val="24"/>
        </w:rPr>
      </w:pPr>
      <w:r>
        <w:rPr>
          <w:sz w:val="24"/>
          <w:szCs w:val="24"/>
        </w:rPr>
        <w:t>LED Streetlight Discussion</w:t>
      </w:r>
    </w:p>
    <w:p w14:paraId="48E4D970" w14:textId="77777777" w:rsidR="00093E58" w:rsidRPr="007D7247" w:rsidRDefault="00093E58" w:rsidP="007D7247">
      <w:pPr>
        <w:rPr>
          <w:sz w:val="24"/>
          <w:szCs w:val="24"/>
        </w:rPr>
      </w:pPr>
    </w:p>
    <w:p w14:paraId="0E767EF3" w14:textId="5CB93D2D" w:rsidR="00EF32A0" w:rsidRPr="002223F8" w:rsidRDefault="002223F8" w:rsidP="002223F8">
      <w:pPr>
        <w:spacing w:before="60"/>
        <w:ind w:firstLine="720"/>
        <w:rPr>
          <w:sz w:val="24"/>
          <w:szCs w:val="24"/>
        </w:rPr>
      </w:pPr>
      <w:r>
        <w:rPr>
          <w:sz w:val="24"/>
          <w:szCs w:val="24"/>
        </w:rPr>
        <w:t>VI</w:t>
      </w:r>
      <w:r w:rsidR="00D976E3">
        <w:rPr>
          <w:sz w:val="24"/>
          <w:szCs w:val="24"/>
        </w:rPr>
        <w:t>I</w:t>
      </w:r>
      <w:r>
        <w:rPr>
          <w:sz w:val="24"/>
          <w:szCs w:val="24"/>
        </w:rPr>
        <w:t>.</w:t>
      </w:r>
      <w:r>
        <w:rPr>
          <w:sz w:val="24"/>
          <w:szCs w:val="24"/>
        </w:rPr>
        <w:tab/>
      </w:r>
      <w:r w:rsidR="00EF32A0" w:rsidRPr="002223F8">
        <w:rPr>
          <w:sz w:val="24"/>
          <w:szCs w:val="24"/>
        </w:rPr>
        <w:t xml:space="preserve">Adjournment </w:t>
      </w:r>
    </w:p>
    <w:p w14:paraId="72F0DAE9" w14:textId="77777777" w:rsidR="00EF32A0" w:rsidRPr="00B06A0F" w:rsidRDefault="00EF32A0" w:rsidP="00EF32A0">
      <w:pPr>
        <w:ind w:left="720"/>
        <w:rPr>
          <w:sz w:val="24"/>
          <w:szCs w:val="24"/>
        </w:rPr>
      </w:pPr>
    </w:p>
    <w:p w14:paraId="1D0B040C" w14:textId="77777777" w:rsidR="00EF32A0" w:rsidRPr="001B1409" w:rsidRDefault="00EF32A0" w:rsidP="00EF32A0">
      <w:pPr>
        <w:pStyle w:val="PlainText"/>
        <w:rPr>
          <w:rFonts w:ascii="Times New Roman" w:hAnsi="Times New Roman"/>
          <w:sz w:val="24"/>
          <w:szCs w:val="24"/>
        </w:rPr>
      </w:pPr>
    </w:p>
    <w:p w14:paraId="4AA70D4F" w14:textId="77777777" w:rsidR="00A61E61" w:rsidRPr="00EF32A0" w:rsidRDefault="00A61E61" w:rsidP="002223F8">
      <w:pPr>
        <w:pStyle w:val="ListParagraph"/>
        <w:ind w:left="768"/>
      </w:pPr>
    </w:p>
    <w:sectPr w:rsidR="00A61E61" w:rsidRPr="00EF32A0" w:rsidSect="000740E4">
      <w:pgSz w:w="12240" w:h="15840"/>
      <w:pgMar w:top="144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340AB9" w14:textId="77777777" w:rsidR="00694609" w:rsidRDefault="00694609">
      <w:r>
        <w:separator/>
      </w:r>
    </w:p>
  </w:endnote>
  <w:endnote w:type="continuationSeparator" w:id="0">
    <w:p w14:paraId="21541712" w14:textId="77777777" w:rsidR="00694609" w:rsidRDefault="00694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33258C" w14:textId="77777777" w:rsidR="00694609" w:rsidRDefault="00694609">
      <w:r>
        <w:separator/>
      </w:r>
    </w:p>
  </w:footnote>
  <w:footnote w:type="continuationSeparator" w:id="0">
    <w:p w14:paraId="3FA0EDDF" w14:textId="77777777" w:rsidR="00694609" w:rsidRDefault="006946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C3C76"/>
    <w:multiLevelType w:val="hybridMultilevel"/>
    <w:tmpl w:val="B3A8AD32"/>
    <w:lvl w:ilvl="0" w:tplc="2E5E1862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56779CF"/>
    <w:multiLevelType w:val="hybridMultilevel"/>
    <w:tmpl w:val="CADC0F28"/>
    <w:lvl w:ilvl="0" w:tplc="8B162D0E">
      <w:start w:val="1"/>
      <w:numFmt w:val="upperLetter"/>
      <w:lvlText w:val="%1."/>
      <w:lvlJc w:val="left"/>
      <w:pPr>
        <w:ind w:left="15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2" w15:restartNumberingAfterBreak="0">
    <w:nsid w:val="12B446A2"/>
    <w:multiLevelType w:val="singleLevel"/>
    <w:tmpl w:val="502CFA2E"/>
    <w:lvl w:ilvl="0">
      <w:start w:val="4"/>
      <w:numFmt w:val="upperRoman"/>
      <w:pStyle w:val="Heading3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1CBD4372"/>
    <w:multiLevelType w:val="hybridMultilevel"/>
    <w:tmpl w:val="BD005118"/>
    <w:lvl w:ilvl="0" w:tplc="1A3A707A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D23769C"/>
    <w:multiLevelType w:val="hybridMultilevel"/>
    <w:tmpl w:val="445AA760"/>
    <w:lvl w:ilvl="0" w:tplc="733A02BC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D62234"/>
    <w:multiLevelType w:val="hybridMultilevel"/>
    <w:tmpl w:val="BF8AA6DE"/>
    <w:lvl w:ilvl="0" w:tplc="194CB772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AA1AAA"/>
    <w:multiLevelType w:val="hybridMultilevel"/>
    <w:tmpl w:val="359E38F8"/>
    <w:lvl w:ilvl="0" w:tplc="8B408A7C">
      <w:start w:val="2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27360363"/>
    <w:multiLevelType w:val="hybridMultilevel"/>
    <w:tmpl w:val="BE3EE27C"/>
    <w:lvl w:ilvl="0" w:tplc="FFFFFFFF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3A117E"/>
    <w:multiLevelType w:val="hybridMultilevel"/>
    <w:tmpl w:val="C5DC0E86"/>
    <w:lvl w:ilvl="0" w:tplc="6CCE7A50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303C2839"/>
    <w:multiLevelType w:val="hybridMultilevel"/>
    <w:tmpl w:val="BE3EE27C"/>
    <w:lvl w:ilvl="0" w:tplc="D1FC2FF6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6D535B"/>
    <w:multiLevelType w:val="hybridMultilevel"/>
    <w:tmpl w:val="400C6636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41E77401"/>
    <w:multiLevelType w:val="hybridMultilevel"/>
    <w:tmpl w:val="30D6E8F2"/>
    <w:lvl w:ilvl="0" w:tplc="2BACB77C">
      <w:start w:val="1"/>
      <w:numFmt w:val="upperRoman"/>
      <w:lvlText w:val="%1."/>
      <w:lvlJc w:val="left"/>
      <w:pPr>
        <w:ind w:left="7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8" w:hanging="360"/>
      </w:pPr>
    </w:lvl>
    <w:lvl w:ilvl="2" w:tplc="0409001B" w:tentative="1">
      <w:start w:val="1"/>
      <w:numFmt w:val="lowerRoman"/>
      <w:lvlText w:val="%3."/>
      <w:lvlJc w:val="right"/>
      <w:pPr>
        <w:ind w:left="2208" w:hanging="180"/>
      </w:pPr>
    </w:lvl>
    <w:lvl w:ilvl="3" w:tplc="0409000F" w:tentative="1">
      <w:start w:val="1"/>
      <w:numFmt w:val="decimal"/>
      <w:lvlText w:val="%4."/>
      <w:lvlJc w:val="left"/>
      <w:pPr>
        <w:ind w:left="2928" w:hanging="360"/>
      </w:pPr>
    </w:lvl>
    <w:lvl w:ilvl="4" w:tplc="04090019" w:tentative="1">
      <w:start w:val="1"/>
      <w:numFmt w:val="lowerLetter"/>
      <w:lvlText w:val="%5."/>
      <w:lvlJc w:val="left"/>
      <w:pPr>
        <w:ind w:left="3648" w:hanging="360"/>
      </w:pPr>
    </w:lvl>
    <w:lvl w:ilvl="5" w:tplc="0409001B" w:tentative="1">
      <w:start w:val="1"/>
      <w:numFmt w:val="lowerRoman"/>
      <w:lvlText w:val="%6."/>
      <w:lvlJc w:val="right"/>
      <w:pPr>
        <w:ind w:left="4368" w:hanging="180"/>
      </w:pPr>
    </w:lvl>
    <w:lvl w:ilvl="6" w:tplc="0409000F" w:tentative="1">
      <w:start w:val="1"/>
      <w:numFmt w:val="decimal"/>
      <w:lvlText w:val="%7."/>
      <w:lvlJc w:val="left"/>
      <w:pPr>
        <w:ind w:left="5088" w:hanging="360"/>
      </w:pPr>
    </w:lvl>
    <w:lvl w:ilvl="7" w:tplc="04090019" w:tentative="1">
      <w:start w:val="1"/>
      <w:numFmt w:val="lowerLetter"/>
      <w:lvlText w:val="%8."/>
      <w:lvlJc w:val="left"/>
      <w:pPr>
        <w:ind w:left="5808" w:hanging="360"/>
      </w:pPr>
    </w:lvl>
    <w:lvl w:ilvl="8" w:tplc="04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12" w15:restartNumberingAfterBreak="0">
    <w:nsid w:val="488C7551"/>
    <w:multiLevelType w:val="hybridMultilevel"/>
    <w:tmpl w:val="DBC48070"/>
    <w:lvl w:ilvl="0" w:tplc="0D061062">
      <w:start w:val="3"/>
      <w:numFmt w:val="upperLetter"/>
      <w:pStyle w:val="Heading6"/>
      <w:lvlText w:val="%1."/>
      <w:lvlJc w:val="left"/>
      <w:pPr>
        <w:tabs>
          <w:tab w:val="num" w:pos="1125"/>
        </w:tabs>
        <w:ind w:left="1125" w:hanging="405"/>
      </w:pPr>
      <w:rPr>
        <w:rFonts w:hint="default"/>
      </w:rPr>
    </w:lvl>
    <w:lvl w:ilvl="1" w:tplc="D6645B48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37BA6A84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A180315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ECB811CE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911A030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AFDAF08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ECE2630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94A4F280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4BE129D4"/>
    <w:multiLevelType w:val="hybridMultilevel"/>
    <w:tmpl w:val="E1702C10"/>
    <w:lvl w:ilvl="0" w:tplc="1A3A707A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66C2791B"/>
    <w:multiLevelType w:val="hybridMultilevel"/>
    <w:tmpl w:val="60C02F64"/>
    <w:lvl w:ilvl="0" w:tplc="6CCE7A50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68EA222B"/>
    <w:multiLevelType w:val="hybridMultilevel"/>
    <w:tmpl w:val="F0FA3FB2"/>
    <w:lvl w:ilvl="0" w:tplc="CC7C606E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1109D4"/>
    <w:multiLevelType w:val="hybridMultilevel"/>
    <w:tmpl w:val="9A624C78"/>
    <w:lvl w:ilvl="0" w:tplc="1A3A707A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7B9E315C"/>
    <w:multiLevelType w:val="hybridMultilevel"/>
    <w:tmpl w:val="88BE778E"/>
    <w:lvl w:ilvl="0" w:tplc="EFB2253C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6726835">
    <w:abstractNumId w:val="2"/>
  </w:num>
  <w:num w:numId="2" w16cid:durableId="1976829463">
    <w:abstractNumId w:val="12"/>
  </w:num>
  <w:num w:numId="3" w16cid:durableId="1957902814">
    <w:abstractNumId w:val="3"/>
  </w:num>
  <w:num w:numId="4" w16cid:durableId="2115708005">
    <w:abstractNumId w:val="13"/>
  </w:num>
  <w:num w:numId="5" w16cid:durableId="1086149906">
    <w:abstractNumId w:val="14"/>
  </w:num>
  <w:num w:numId="6" w16cid:durableId="586770292">
    <w:abstractNumId w:val="6"/>
  </w:num>
  <w:num w:numId="7" w16cid:durableId="2022050613">
    <w:abstractNumId w:val="8"/>
  </w:num>
  <w:num w:numId="8" w16cid:durableId="1501655356">
    <w:abstractNumId w:val="5"/>
  </w:num>
  <w:num w:numId="9" w16cid:durableId="591206228">
    <w:abstractNumId w:val="0"/>
  </w:num>
  <w:num w:numId="10" w16cid:durableId="2016807352">
    <w:abstractNumId w:val="17"/>
  </w:num>
  <w:num w:numId="11" w16cid:durableId="462120822">
    <w:abstractNumId w:val="4"/>
  </w:num>
  <w:num w:numId="12" w16cid:durableId="720909493">
    <w:abstractNumId w:val="11"/>
  </w:num>
  <w:num w:numId="13" w16cid:durableId="1693604653">
    <w:abstractNumId w:val="1"/>
  </w:num>
  <w:num w:numId="14" w16cid:durableId="344212837">
    <w:abstractNumId w:val="15"/>
  </w:num>
  <w:num w:numId="15" w16cid:durableId="278494006">
    <w:abstractNumId w:val="9"/>
  </w:num>
  <w:num w:numId="16" w16cid:durableId="306206420">
    <w:abstractNumId w:val="7"/>
  </w:num>
  <w:num w:numId="17" w16cid:durableId="1168517090">
    <w:abstractNumId w:val="10"/>
  </w:num>
  <w:num w:numId="18" w16cid:durableId="1234270088">
    <w:abstractNumId w:val="1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3E9"/>
    <w:rsid w:val="00026382"/>
    <w:rsid w:val="00044E4B"/>
    <w:rsid w:val="000740E4"/>
    <w:rsid w:val="00076331"/>
    <w:rsid w:val="0008117B"/>
    <w:rsid w:val="00083F6C"/>
    <w:rsid w:val="00090D22"/>
    <w:rsid w:val="00093E58"/>
    <w:rsid w:val="000A1386"/>
    <w:rsid w:val="000A3229"/>
    <w:rsid w:val="000A4643"/>
    <w:rsid w:val="000D780F"/>
    <w:rsid w:val="000E3145"/>
    <w:rsid w:val="000E45EB"/>
    <w:rsid w:val="00107A79"/>
    <w:rsid w:val="00115FC2"/>
    <w:rsid w:val="00126B33"/>
    <w:rsid w:val="0012744F"/>
    <w:rsid w:val="00143A13"/>
    <w:rsid w:val="00144975"/>
    <w:rsid w:val="001702CD"/>
    <w:rsid w:val="0017104E"/>
    <w:rsid w:val="001917D9"/>
    <w:rsid w:val="00195BDC"/>
    <w:rsid w:val="001B1409"/>
    <w:rsid w:val="001B79BB"/>
    <w:rsid w:val="001D1122"/>
    <w:rsid w:val="001D4CBA"/>
    <w:rsid w:val="001E005A"/>
    <w:rsid w:val="00213F71"/>
    <w:rsid w:val="002223F8"/>
    <w:rsid w:val="002318E4"/>
    <w:rsid w:val="00254620"/>
    <w:rsid w:val="00270928"/>
    <w:rsid w:val="002732DD"/>
    <w:rsid w:val="00295A7E"/>
    <w:rsid w:val="00297705"/>
    <w:rsid w:val="002B36F6"/>
    <w:rsid w:val="002D5131"/>
    <w:rsid w:val="002E32E4"/>
    <w:rsid w:val="002E51B9"/>
    <w:rsid w:val="002F0F4E"/>
    <w:rsid w:val="002F2CE0"/>
    <w:rsid w:val="00305C39"/>
    <w:rsid w:val="003202B3"/>
    <w:rsid w:val="00323667"/>
    <w:rsid w:val="0032659D"/>
    <w:rsid w:val="00327309"/>
    <w:rsid w:val="00336F57"/>
    <w:rsid w:val="00350557"/>
    <w:rsid w:val="00351CC2"/>
    <w:rsid w:val="00370C07"/>
    <w:rsid w:val="00395092"/>
    <w:rsid w:val="003A6E72"/>
    <w:rsid w:val="003A7A30"/>
    <w:rsid w:val="00404CCA"/>
    <w:rsid w:val="00417FC2"/>
    <w:rsid w:val="00427A47"/>
    <w:rsid w:val="004321F1"/>
    <w:rsid w:val="00455994"/>
    <w:rsid w:val="004726B2"/>
    <w:rsid w:val="00482E75"/>
    <w:rsid w:val="004A534D"/>
    <w:rsid w:val="004A6C95"/>
    <w:rsid w:val="004B373B"/>
    <w:rsid w:val="004C277D"/>
    <w:rsid w:val="004D656B"/>
    <w:rsid w:val="004E3D6E"/>
    <w:rsid w:val="004E5BDC"/>
    <w:rsid w:val="004E75C5"/>
    <w:rsid w:val="00504A17"/>
    <w:rsid w:val="00513097"/>
    <w:rsid w:val="0052161E"/>
    <w:rsid w:val="005252C7"/>
    <w:rsid w:val="0055223C"/>
    <w:rsid w:val="00587A84"/>
    <w:rsid w:val="00592480"/>
    <w:rsid w:val="00594364"/>
    <w:rsid w:val="005B518D"/>
    <w:rsid w:val="005C4976"/>
    <w:rsid w:val="005C7027"/>
    <w:rsid w:val="005C7E60"/>
    <w:rsid w:val="005F67FA"/>
    <w:rsid w:val="006037B6"/>
    <w:rsid w:val="006435CA"/>
    <w:rsid w:val="00643FB2"/>
    <w:rsid w:val="00655B6E"/>
    <w:rsid w:val="00662944"/>
    <w:rsid w:val="00670D84"/>
    <w:rsid w:val="00674413"/>
    <w:rsid w:val="00693AD5"/>
    <w:rsid w:val="00694570"/>
    <w:rsid w:val="00694609"/>
    <w:rsid w:val="006959C9"/>
    <w:rsid w:val="00735FBD"/>
    <w:rsid w:val="007434CD"/>
    <w:rsid w:val="007438CD"/>
    <w:rsid w:val="00746EF7"/>
    <w:rsid w:val="0077245E"/>
    <w:rsid w:val="00776B25"/>
    <w:rsid w:val="0078232C"/>
    <w:rsid w:val="0078626C"/>
    <w:rsid w:val="00794A93"/>
    <w:rsid w:val="007D5A69"/>
    <w:rsid w:val="007D7247"/>
    <w:rsid w:val="007E152F"/>
    <w:rsid w:val="007F2827"/>
    <w:rsid w:val="008037DD"/>
    <w:rsid w:val="00806939"/>
    <w:rsid w:val="00820C0E"/>
    <w:rsid w:val="00833824"/>
    <w:rsid w:val="00842A11"/>
    <w:rsid w:val="008548F1"/>
    <w:rsid w:val="0088176E"/>
    <w:rsid w:val="008961CD"/>
    <w:rsid w:val="008A50DC"/>
    <w:rsid w:val="008C09BD"/>
    <w:rsid w:val="009124FD"/>
    <w:rsid w:val="0092509A"/>
    <w:rsid w:val="009256A5"/>
    <w:rsid w:val="00935A82"/>
    <w:rsid w:val="00941433"/>
    <w:rsid w:val="00942B68"/>
    <w:rsid w:val="00946AD6"/>
    <w:rsid w:val="009512A7"/>
    <w:rsid w:val="00956253"/>
    <w:rsid w:val="00985899"/>
    <w:rsid w:val="00986661"/>
    <w:rsid w:val="009A4A69"/>
    <w:rsid w:val="009C2BE6"/>
    <w:rsid w:val="009D0739"/>
    <w:rsid w:val="009D2E0A"/>
    <w:rsid w:val="009E086A"/>
    <w:rsid w:val="00A127A8"/>
    <w:rsid w:val="00A12CB0"/>
    <w:rsid w:val="00A16063"/>
    <w:rsid w:val="00A44969"/>
    <w:rsid w:val="00A611AB"/>
    <w:rsid w:val="00A61E61"/>
    <w:rsid w:val="00A73EFC"/>
    <w:rsid w:val="00A8537D"/>
    <w:rsid w:val="00A95090"/>
    <w:rsid w:val="00A95498"/>
    <w:rsid w:val="00A9591C"/>
    <w:rsid w:val="00AA23D6"/>
    <w:rsid w:val="00AB3F3B"/>
    <w:rsid w:val="00AB755D"/>
    <w:rsid w:val="00AC0E70"/>
    <w:rsid w:val="00AD52DF"/>
    <w:rsid w:val="00AE6E92"/>
    <w:rsid w:val="00AF1A91"/>
    <w:rsid w:val="00B02C0A"/>
    <w:rsid w:val="00B0347D"/>
    <w:rsid w:val="00B06A0F"/>
    <w:rsid w:val="00B07F58"/>
    <w:rsid w:val="00B11AB3"/>
    <w:rsid w:val="00B16E6F"/>
    <w:rsid w:val="00B17A94"/>
    <w:rsid w:val="00B77E94"/>
    <w:rsid w:val="00B81BE6"/>
    <w:rsid w:val="00B93BAD"/>
    <w:rsid w:val="00B94373"/>
    <w:rsid w:val="00B95E54"/>
    <w:rsid w:val="00BC4A8B"/>
    <w:rsid w:val="00BD4B09"/>
    <w:rsid w:val="00BF1F96"/>
    <w:rsid w:val="00C04D4B"/>
    <w:rsid w:val="00C063E9"/>
    <w:rsid w:val="00C07F54"/>
    <w:rsid w:val="00C2121D"/>
    <w:rsid w:val="00C40F40"/>
    <w:rsid w:val="00CA2EEB"/>
    <w:rsid w:val="00CA7BCE"/>
    <w:rsid w:val="00CB244E"/>
    <w:rsid w:val="00CB4CEC"/>
    <w:rsid w:val="00CC41C9"/>
    <w:rsid w:val="00CD5D4A"/>
    <w:rsid w:val="00CE44FD"/>
    <w:rsid w:val="00D02467"/>
    <w:rsid w:val="00D10BA1"/>
    <w:rsid w:val="00D10DBE"/>
    <w:rsid w:val="00D17DEF"/>
    <w:rsid w:val="00D22490"/>
    <w:rsid w:val="00D4362D"/>
    <w:rsid w:val="00D7770A"/>
    <w:rsid w:val="00D8429A"/>
    <w:rsid w:val="00D94EAD"/>
    <w:rsid w:val="00D96391"/>
    <w:rsid w:val="00D976E3"/>
    <w:rsid w:val="00DA103A"/>
    <w:rsid w:val="00DA401A"/>
    <w:rsid w:val="00DB0025"/>
    <w:rsid w:val="00DC73CC"/>
    <w:rsid w:val="00E00DA0"/>
    <w:rsid w:val="00E131FC"/>
    <w:rsid w:val="00E1546D"/>
    <w:rsid w:val="00E15F7F"/>
    <w:rsid w:val="00E617C5"/>
    <w:rsid w:val="00E87996"/>
    <w:rsid w:val="00EB384E"/>
    <w:rsid w:val="00EC0749"/>
    <w:rsid w:val="00EF32A0"/>
    <w:rsid w:val="00EF33C6"/>
    <w:rsid w:val="00EF379E"/>
    <w:rsid w:val="00EF7B12"/>
    <w:rsid w:val="00F21C48"/>
    <w:rsid w:val="00F43CB2"/>
    <w:rsid w:val="00F6662A"/>
    <w:rsid w:val="00F77BFA"/>
    <w:rsid w:val="00F8131E"/>
    <w:rsid w:val="00F92AC5"/>
    <w:rsid w:val="00F92C41"/>
    <w:rsid w:val="00F94F62"/>
    <w:rsid w:val="00FA723E"/>
    <w:rsid w:val="00FB519A"/>
    <w:rsid w:val="00FC2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66AD9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4"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numPr>
        <w:numId w:val="1"/>
      </w:numPr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firstLine="72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ind w:left="720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pPr>
      <w:keepNext/>
      <w:numPr>
        <w:numId w:val="2"/>
      </w:numPr>
      <w:outlineLvl w:val="5"/>
    </w:pPr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pPr>
      <w:ind w:left="720"/>
    </w:pPr>
  </w:style>
  <w:style w:type="paragraph" w:styleId="PlainText">
    <w:name w:val="Plain Text"/>
    <w:basedOn w:val="Normal"/>
    <w:link w:val="PlainTextChar"/>
    <w:uiPriority w:val="99"/>
    <w:unhideWhenUsed/>
    <w:rsid w:val="005F7369"/>
    <w:pPr>
      <w:ind w:right="144"/>
    </w:pPr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rsid w:val="005F7369"/>
    <w:rPr>
      <w:rFonts w:ascii="Calibri" w:eastAsia="Calibri" w:hAnsi="Calibri"/>
      <w:sz w:val="22"/>
      <w:szCs w:val="21"/>
    </w:rPr>
  </w:style>
  <w:style w:type="paragraph" w:styleId="BalloonText">
    <w:name w:val="Balloon Text"/>
    <w:basedOn w:val="Normal"/>
    <w:link w:val="BalloonTextChar"/>
    <w:rsid w:val="00370C0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370C07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E617C5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tribe-address">
    <w:name w:val="tribe-address"/>
    <w:basedOn w:val="DefaultParagraphFont"/>
    <w:rsid w:val="004A6C95"/>
  </w:style>
  <w:style w:type="character" w:customStyle="1" w:styleId="tribe-street-address">
    <w:name w:val="tribe-street-address"/>
    <w:basedOn w:val="DefaultParagraphFont"/>
    <w:rsid w:val="004A6C95"/>
  </w:style>
  <w:style w:type="character" w:customStyle="1" w:styleId="tribe-locality">
    <w:name w:val="tribe-locality"/>
    <w:basedOn w:val="DefaultParagraphFont"/>
    <w:rsid w:val="004A6C95"/>
  </w:style>
  <w:style w:type="character" w:customStyle="1" w:styleId="tribe-delimiter">
    <w:name w:val="tribe-delimiter"/>
    <w:basedOn w:val="DefaultParagraphFont"/>
    <w:rsid w:val="004A6C95"/>
  </w:style>
  <w:style w:type="character" w:customStyle="1" w:styleId="tribe-postal-code">
    <w:name w:val="tribe-postal-code"/>
    <w:basedOn w:val="DefaultParagraphFont"/>
    <w:rsid w:val="004A6C95"/>
  </w:style>
  <w:style w:type="character" w:styleId="Hyperlink">
    <w:name w:val="Hyperlink"/>
    <w:basedOn w:val="DefaultParagraphFont"/>
    <w:uiPriority w:val="99"/>
    <w:semiHidden/>
    <w:unhideWhenUsed/>
    <w:rsid w:val="00AE6E92"/>
    <w:rPr>
      <w:color w:val="0563C1"/>
      <w:u w:val="single"/>
    </w:rPr>
  </w:style>
  <w:style w:type="character" w:customStyle="1" w:styleId="fontstyle01">
    <w:name w:val="fontstyle01"/>
    <w:basedOn w:val="DefaultParagraphFont"/>
    <w:rsid w:val="005C4976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styleId="CommentReference">
    <w:name w:val="annotation reference"/>
    <w:basedOn w:val="DefaultParagraphFont"/>
    <w:semiHidden/>
    <w:unhideWhenUsed/>
    <w:rsid w:val="00EF7B12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EF7B12"/>
  </w:style>
  <w:style w:type="character" w:customStyle="1" w:styleId="CommentTextChar">
    <w:name w:val="Comment Text Char"/>
    <w:basedOn w:val="DefaultParagraphFont"/>
    <w:link w:val="CommentText"/>
    <w:rsid w:val="00EF7B12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F7B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F7B1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896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3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8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6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432055-9C6B-41ED-A841-9F29C2CDE1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2025-05-06T12:31:00Z</dcterms:created>
  <dcterms:modified xsi:type="dcterms:W3CDTF">2025-05-06T12:31:00Z</dcterms:modified>
  <cp:category/>
  <cp:contentStatus/>
</cp:coreProperties>
</file>